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E3B2088" w14:textId="447DDF09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KLASA: 021-05/20-01/0</w:t>
      </w:r>
      <w:r w:rsidR="00C84974">
        <w:rPr>
          <w:rFonts w:eastAsia="Times New Roman" w:cs="Times New Roman"/>
          <w:szCs w:val="24"/>
          <w:lang w:eastAsia="hr-HR"/>
        </w:rPr>
        <w:t>8</w:t>
      </w:r>
    </w:p>
    <w:p w14:paraId="7D5BE6EE" w14:textId="6ACDA572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URBROJ: 2211/01-01-20-</w:t>
      </w:r>
      <w:r w:rsidR="005612BE">
        <w:rPr>
          <w:rFonts w:eastAsia="Times New Roman" w:cs="Times New Roman"/>
          <w:szCs w:val="24"/>
          <w:lang w:eastAsia="hr-HR"/>
        </w:rPr>
        <w:t>9</w:t>
      </w:r>
    </w:p>
    <w:p w14:paraId="49B73D62" w14:textId="401B6C89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Zlatar, </w:t>
      </w:r>
      <w:r w:rsidR="005612BE">
        <w:rPr>
          <w:rFonts w:eastAsia="Times New Roman" w:cs="Times New Roman"/>
          <w:szCs w:val="24"/>
          <w:lang w:eastAsia="hr-HR"/>
        </w:rPr>
        <w:t>28. listopada</w:t>
      </w:r>
      <w:r w:rsidRPr="00F90B5E">
        <w:rPr>
          <w:rFonts w:eastAsia="Times New Roman" w:cs="Times New Roman"/>
          <w:szCs w:val="24"/>
          <w:lang w:eastAsia="hr-HR"/>
        </w:rPr>
        <w:t xml:space="preserve"> 2020.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62CBA910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27/13.), Gradsko vijeće Grada Zlatara na 2</w:t>
      </w:r>
      <w:r w:rsidR="00C84974">
        <w:rPr>
          <w:rFonts w:eastAsia="Times New Roman" w:cs="Times New Roman"/>
          <w:szCs w:val="24"/>
          <w:lang w:eastAsia="hr-HR"/>
        </w:rPr>
        <w:t>9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5612BE">
        <w:rPr>
          <w:rFonts w:eastAsia="Times New Roman" w:cs="Times New Roman"/>
          <w:szCs w:val="24"/>
          <w:lang w:eastAsia="hr-HR"/>
        </w:rPr>
        <w:t xml:space="preserve">28. listopada </w:t>
      </w:r>
      <w:r w:rsidRPr="00F90B5E">
        <w:rPr>
          <w:rFonts w:eastAsia="Times New Roman" w:cs="Times New Roman"/>
          <w:szCs w:val="24"/>
          <w:lang w:eastAsia="hr-HR"/>
        </w:rPr>
        <w:t xml:space="preserve">2020.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C761051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Zapisnik 2</w:t>
      </w:r>
      <w:r w:rsidR="00C84974">
        <w:rPr>
          <w:rFonts w:eastAsia="Times New Roman" w:cs="Times New Roman"/>
          <w:szCs w:val="24"/>
          <w:lang w:eastAsia="hr-HR"/>
        </w:rPr>
        <w:t>8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 KLASA: 021-05/20-01/0</w:t>
      </w:r>
      <w:r w:rsidR="00C84974">
        <w:rPr>
          <w:rFonts w:eastAsia="Times New Roman" w:cs="Times New Roman"/>
          <w:szCs w:val="24"/>
          <w:lang w:eastAsia="hr-HR"/>
        </w:rPr>
        <w:t>8</w:t>
      </w:r>
      <w:r w:rsidRPr="00F90B5E">
        <w:rPr>
          <w:rFonts w:eastAsia="Times New Roman" w:cs="Times New Roman"/>
          <w:szCs w:val="24"/>
          <w:lang w:eastAsia="hr-HR"/>
        </w:rPr>
        <w:t xml:space="preserve">, URBROJ: 2211/01-01-20-3 održane </w:t>
      </w:r>
      <w:r w:rsidR="00C84974">
        <w:rPr>
          <w:rFonts w:eastAsia="Times New Roman" w:cs="Times New Roman"/>
          <w:szCs w:val="24"/>
          <w:lang w:eastAsia="hr-HR"/>
        </w:rPr>
        <w:t>31. kolovoza</w:t>
      </w:r>
      <w:r w:rsidRPr="00F90B5E">
        <w:rPr>
          <w:rFonts w:eastAsia="Times New Roman" w:cs="Times New Roman"/>
          <w:szCs w:val="24"/>
          <w:lang w:eastAsia="hr-HR"/>
        </w:rPr>
        <w:t xml:space="preserve"> 2020. godine,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DE7C358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F3E06D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99A7540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5612BE"/>
    <w:rsid w:val="006D4720"/>
    <w:rsid w:val="00AE22CC"/>
    <w:rsid w:val="00C84974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3</cp:revision>
  <dcterms:created xsi:type="dcterms:W3CDTF">2020-08-21T07:09:00Z</dcterms:created>
  <dcterms:modified xsi:type="dcterms:W3CDTF">2020-11-04T13:49:00Z</dcterms:modified>
</cp:coreProperties>
</file>